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8B2008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8B2008">
              <w:rPr>
                <w:b/>
              </w:rPr>
              <w:t>1</w:t>
            </w:r>
            <w:r w:rsidR="00DB26CE">
              <w:rPr>
                <w:b/>
              </w:rPr>
              <w:t>/</w:t>
            </w:r>
            <w:r w:rsidR="008B2008">
              <w:rPr>
                <w:b/>
              </w:rPr>
              <w:t>9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8B2008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8B2008" w:rsidRPr="00BC56BE" w:rsidRDefault="008B2008" w:rsidP="008B200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C56BE">
        <w:rPr>
          <w:rFonts w:ascii="Times New Roman" w:hAnsi="Times New Roman" w:cs="Times New Roman"/>
          <w:b/>
          <w:sz w:val="24"/>
          <w:szCs w:val="24"/>
        </w:rPr>
        <w:t xml:space="preserve">Δωρεάν διανομή ροδάκινων </w:t>
      </w:r>
      <w:r>
        <w:rPr>
          <w:rFonts w:ascii="Times New Roman" w:hAnsi="Times New Roman" w:cs="Times New Roman"/>
          <w:b/>
          <w:sz w:val="24"/>
          <w:szCs w:val="24"/>
        </w:rPr>
        <w:t xml:space="preserve">έγινε χθες </w:t>
      </w:r>
      <w:r w:rsidRPr="00BC56BE">
        <w:rPr>
          <w:rFonts w:ascii="Times New Roman" w:hAnsi="Times New Roman" w:cs="Times New Roman"/>
          <w:b/>
          <w:sz w:val="24"/>
          <w:szCs w:val="24"/>
        </w:rPr>
        <w:t>από το Δήμο Λαμιέων</w:t>
      </w:r>
    </w:p>
    <w:bookmarkEnd w:id="0"/>
    <w:p w:rsidR="008B2008" w:rsidRPr="00BE5E4A" w:rsidRDefault="008B2008" w:rsidP="008B2008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E4A">
        <w:rPr>
          <w:rFonts w:ascii="Times New Roman" w:hAnsi="Times New Roman" w:cs="Times New Roman"/>
          <w:sz w:val="24"/>
          <w:szCs w:val="24"/>
        </w:rPr>
        <w:t>Ο Δήμος Λαμιέων, ως επικεφαλής εταίρος της Κοινωνικής Σύμπραξης σε συνεργασία με τους εταίρους Δήμους</w:t>
      </w:r>
      <w:r>
        <w:rPr>
          <w:rFonts w:ascii="Times New Roman" w:hAnsi="Times New Roman" w:cs="Times New Roman"/>
          <w:sz w:val="24"/>
          <w:szCs w:val="24"/>
        </w:rPr>
        <w:t xml:space="preserve"> και την Ιερά Μητρόπολη Φθιώτιδας</w:t>
      </w:r>
      <w:r w:rsidRPr="00BE5E4A">
        <w:rPr>
          <w:rFonts w:ascii="Times New Roman" w:hAnsi="Times New Roman" w:cs="Times New Roman"/>
          <w:sz w:val="24"/>
          <w:szCs w:val="24"/>
        </w:rPr>
        <w:t>, πραγματοποίη</w:t>
      </w:r>
      <w:r>
        <w:rPr>
          <w:rFonts w:ascii="Times New Roman" w:hAnsi="Times New Roman" w:cs="Times New Roman"/>
          <w:sz w:val="24"/>
          <w:szCs w:val="24"/>
        </w:rPr>
        <w:t>σε</w:t>
      </w:r>
      <w:r w:rsidRPr="00BE5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χθες </w:t>
      </w:r>
      <w:r w:rsidRPr="00BE5E4A">
        <w:rPr>
          <w:rFonts w:ascii="Times New Roman" w:hAnsi="Times New Roman" w:cs="Times New Roman"/>
          <w:sz w:val="24"/>
          <w:szCs w:val="24"/>
        </w:rPr>
        <w:t>Δευτέρα 31 Αυγούστου 2015 δωρεάν διανομή ροδάκινων στους δημότες που είναι δικαιούχοι της Κάρτας Σίτισης του Προγράμματος Ανθρωπιστικής Κρίσης καθώς και στους ωφελούμενους των Κοινωνικών Παντοπωλείων.</w:t>
      </w:r>
    </w:p>
    <w:p w:rsidR="008B2008" w:rsidRDefault="008B2008" w:rsidP="008B2008">
      <w:pPr>
        <w:pStyle w:val="1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δράση υλοποιήθηκε με μεγάλη επιτυχία στο σύνολο των Δήμων της Περιφερειακής Ενότητας Φθιώτιδας και έγινε στο πλαίσιο της εφαρμογής του Κανονισμού της Ευρωπαϊκής Ένωσης 1031/2014 και της </w:t>
      </w:r>
      <w:proofErr w:type="spellStart"/>
      <w:r>
        <w:rPr>
          <w:rFonts w:ascii="Times New Roman" w:hAnsi="Times New Roman"/>
          <w:sz w:val="24"/>
          <w:szCs w:val="24"/>
        </w:rPr>
        <w:t>ΚΥΑ</w:t>
      </w:r>
      <w:proofErr w:type="spellEnd"/>
      <w:r>
        <w:rPr>
          <w:rFonts w:ascii="Times New Roman" w:hAnsi="Times New Roman"/>
          <w:sz w:val="24"/>
          <w:szCs w:val="24"/>
        </w:rPr>
        <w:t xml:space="preserve"> με αρ. </w:t>
      </w:r>
      <w:proofErr w:type="spellStart"/>
      <w:r>
        <w:rPr>
          <w:rFonts w:ascii="Times New Roman" w:hAnsi="Times New Roman"/>
          <w:sz w:val="24"/>
          <w:szCs w:val="24"/>
        </w:rPr>
        <w:t>πρωτ</w:t>
      </w:r>
      <w:proofErr w:type="spellEnd"/>
      <w:r>
        <w:rPr>
          <w:rFonts w:ascii="Times New Roman" w:hAnsi="Times New Roman"/>
          <w:sz w:val="24"/>
          <w:szCs w:val="24"/>
        </w:rPr>
        <w:t>. 3320/89565 των Υπουργείων Αγροτικής Ανάπτυξης – Εργασίας, Κοινωνικής Ασφάλισης και Κοινωνικής Αλληλεγγύης.</w:t>
      </w:r>
    </w:p>
    <w:p w:rsidR="008B2008" w:rsidRPr="00411DF0" w:rsidRDefault="008B2008" w:rsidP="008B200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008" w:rsidRPr="00722F4D" w:rsidRDefault="008B2008" w:rsidP="008B200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</w:t>
      </w:r>
      <w:r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62" w:rsidRDefault="00AC5B62" w:rsidP="00FF6773">
      <w:pPr>
        <w:spacing w:after="0" w:line="240" w:lineRule="auto"/>
      </w:pPr>
      <w:r>
        <w:separator/>
      </w:r>
    </w:p>
  </w:endnote>
  <w:endnote w:type="continuationSeparator" w:id="0">
    <w:p w:rsidR="00AC5B62" w:rsidRDefault="00AC5B62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62" w:rsidRDefault="00AC5B62" w:rsidP="00FF6773">
      <w:pPr>
        <w:spacing w:after="0" w:line="240" w:lineRule="auto"/>
      </w:pPr>
      <w:r>
        <w:separator/>
      </w:r>
    </w:p>
  </w:footnote>
  <w:footnote w:type="continuationSeparator" w:id="0">
    <w:p w:rsidR="00AC5B62" w:rsidRDefault="00AC5B62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970AB"/>
    <w:rsid w:val="005D22F6"/>
    <w:rsid w:val="00722F4D"/>
    <w:rsid w:val="007F72AA"/>
    <w:rsid w:val="0080264C"/>
    <w:rsid w:val="008337F2"/>
    <w:rsid w:val="008B2008"/>
    <w:rsid w:val="00A61CE8"/>
    <w:rsid w:val="00AC5B62"/>
    <w:rsid w:val="00CA2722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customStyle="1" w:styleId="1">
    <w:name w:val="Χωρίς διάστιχο1"/>
    <w:rsid w:val="008B200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customStyle="1" w:styleId="1">
    <w:name w:val="Χωρίς διάστιχο1"/>
    <w:rsid w:val="008B20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2015-05-18T07:06:00Z</cp:lastPrinted>
  <dcterms:created xsi:type="dcterms:W3CDTF">2015-09-01T07:28:00Z</dcterms:created>
  <dcterms:modified xsi:type="dcterms:W3CDTF">2015-09-01T07:28:00Z</dcterms:modified>
</cp:coreProperties>
</file>